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0"/>
          <w:sz w:val="28"/>
        </w:rPr>
        <w:t>防犯カメラ等の設置における同意書</w:t>
      </w:r>
    </w:p>
    <w:p>
      <w:pPr>
        <w:pStyle w:val="0"/>
        <w:ind w:leftChars="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firstLine="220" w:firstLineChars="1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4"/>
        </w:rPr>
        <w:t>自治会長　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　私は、下記のとおり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4"/>
          <w:u w:val="none" w:color="auto"/>
        </w:rPr>
        <w:t>自治</w:t>
      </w:r>
      <w:r>
        <w:rPr>
          <w:rFonts w:hint="eastAsia" w:ascii="ＭＳ 明朝" w:hAnsi="ＭＳ 明朝" w:eastAsia="ＭＳ 明朝"/>
          <w:sz w:val="24"/>
        </w:rPr>
        <w:t>会が地域防犯のために設置する防犯カメラ等について、下記の確認事項について確認し、映像に住居等の全部又は一部が映りこむことについて同意します。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19"/>
        <w:jc w:val="center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１．設置者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</w:t>
      </w:r>
      <w:r>
        <w:rPr>
          <w:rFonts w:hint="eastAsia" w:ascii="ＭＳ 明朝" w:hAnsi="ＭＳ 明朝" w:eastAsia="ＭＳ 明朝"/>
          <w:sz w:val="24"/>
        </w:rPr>
        <w:t>自治会</w:t>
      </w: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sz w:val="24"/>
          <w:u w:val="none" w:color="auto"/>
        </w:rPr>
      </w:pP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２．管理責任者　　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</w:t>
      </w: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sz w:val="24"/>
          <w:u w:val="none" w:color="auto"/>
        </w:rPr>
      </w:pP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３．設置場所　　　</w:t>
      </w:r>
      <w:r>
        <w:rPr>
          <w:rFonts w:hint="eastAsia" w:ascii="ＭＳ 明朝" w:hAnsi="ＭＳ 明朝" w:eastAsia="ＭＳ 明朝"/>
          <w:sz w:val="24"/>
          <w:u w:val="none" w:color="auto"/>
        </w:rPr>
        <w:t>本巣市</w:t>
      </w:r>
      <w:r>
        <w:rPr>
          <w:rFonts w:hint="eastAsia" w:ascii="ＭＳ 明朝" w:hAnsi="ＭＳ 明朝" w:eastAsia="ＭＳ 明朝"/>
          <w:sz w:val="24"/>
          <w:u w:val="single" w:color="auto"/>
        </w:rPr>
        <w:t>　　　　　　　　　　　　　</w:t>
      </w: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４．確認事項　　　□　自治会が定める設置・運用規程</w:t>
      </w:r>
    </w:p>
    <w:p>
      <w:pPr>
        <w:pStyle w:val="0"/>
        <w:ind w:left="0" w:leftChars="0" w:firstLine="2475" w:firstLineChars="9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□　撮影（予定）画像</w:t>
      </w:r>
    </w:p>
    <w:p>
      <w:pPr>
        <w:pStyle w:val="0"/>
        <w:ind w:left="440" w:hanging="440" w:hangingChars="200"/>
        <w:jc w:val="left"/>
        <w:rPr>
          <w:rFonts w:hint="default" w:ascii="ＭＳ 明朝" w:hAnsi="ＭＳ 明朝" w:eastAsia="ＭＳ 明朝"/>
          <w:sz w:val="24"/>
        </w:rPr>
      </w:pPr>
      <w:bookmarkStart w:id="0" w:name="_GoBack"/>
      <w:bookmarkEnd w:id="0"/>
    </w:p>
    <w:p>
      <w:pPr>
        <w:pStyle w:val="0"/>
        <w:ind w:left="0" w:leftChars="0" w:right="980" w:rightChars="400" w:firstLine="0" w:firstLineChars="0"/>
        <w:jc w:val="left"/>
        <w:rPr>
          <w:rFonts w:hint="default" w:ascii="ＭＳ 明朝" w:hAnsi="ＭＳ 明朝" w:eastAsia="ＭＳ 明朝"/>
          <w:sz w:val="24"/>
        </w:rPr>
      </w:pPr>
    </w:p>
    <w:p>
      <w:pPr>
        <w:pStyle w:val="0"/>
        <w:ind w:left="0" w:leftChars="0" w:right="0" w:rightChars="0" w:firstLine="3575" w:firstLineChars="1300"/>
        <w:jc w:val="left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同意年月日　　　　　年　　月　　日</w:t>
      </w:r>
    </w:p>
    <w:p>
      <w:pPr>
        <w:pStyle w:val="0"/>
        <w:ind w:leftChars="0" w:right="980" w:rightChars="400" w:firstLine="0" w:firstLineChars="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left="0" w:leftChars="0" w:right="980" w:rightChars="400" w:firstLine="3575" w:firstLineChars="13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住　所　　　　　　　　　　　　　</w:t>
      </w:r>
      <w:r>
        <w:rPr>
          <w:rFonts w:hint="eastAsia" w:ascii="ＭＳ 明朝" w:hAnsi="ＭＳ 明朝" w:eastAsia="ＭＳ 明朝"/>
          <w:sz w:val="24"/>
          <w:u w:val="none" w:color="auto"/>
        </w:rPr>
        <w:t>　　　　　</w:t>
      </w:r>
    </w:p>
    <w:p>
      <w:pPr>
        <w:pStyle w:val="0"/>
        <w:ind w:left="0" w:leftChars="0" w:right="980" w:rightChars="400" w:firstLine="2200" w:firstLineChars="80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left="0" w:leftChars="0" w:firstLine="3575" w:firstLineChars="1300"/>
        <w:jc w:val="left"/>
        <w:rPr>
          <w:rFonts w:hint="default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氏名（世帯主）　</w:t>
      </w: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</w:t>
      </w:r>
    </w:p>
    <w:p>
      <w:pPr>
        <w:pStyle w:val="0"/>
        <w:jc w:val="left"/>
        <w:rPr>
          <w:rFonts w:hint="default" w:ascii="ＭＳ 明朝" w:hAnsi="ＭＳ 明朝" w:eastAsia="ＭＳ 明朝"/>
          <w:sz w:val="24"/>
          <w:u w:val="single" w:color="auto"/>
        </w:rPr>
      </w:pPr>
    </w:p>
    <w:p>
      <w:pPr>
        <w:pStyle w:val="0"/>
        <w:ind w:firstLine="3553" w:firstLineChars="1450"/>
        <w:jc w:val="left"/>
        <w:rPr>
          <w:rFonts w:hint="default" w:ascii="ＭＳ 明朝" w:hAnsi="ＭＳ 明朝" w:eastAsia="ＭＳ 明朝"/>
          <w:sz w:val="22"/>
          <w:u w:val="none" w:color="auto"/>
        </w:rPr>
      </w:pPr>
      <w:r>
        <w:rPr>
          <w:rFonts w:hint="eastAsia"/>
        </w:rPr>
        <mc:AlternateContent>
          <mc:Choice Requires="wps">
            <w:drawing>
              <wp:anchor distT="45720" distB="45720" distL="114300" distR="114300" simplePos="0" relativeHeight="2" behindDoc="0" locked="0" layoutInCell="1" hidden="0" allowOverlap="1">
                <wp:simplePos x="0" y="0"/>
                <wp:positionH relativeFrom="margin">
                  <wp:posOffset>102870</wp:posOffset>
                </wp:positionH>
                <wp:positionV relativeFrom="paragraph">
                  <wp:posOffset>825500</wp:posOffset>
                </wp:positionV>
                <wp:extent cx="5731510" cy="635635"/>
                <wp:effectExtent l="635" t="635" r="29845" b="10795"/>
                <wp:wrapSquare wrapText="bothSides"/>
                <wp:docPr id="1026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731510" cy="635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 w:ascii="ＭＳ 明朝" w:hAnsi="ＭＳ 明朝" w:eastAsia="ＭＳ 明朝"/>
                              </w:rPr>
                            </w:pPr>
                            <w:r>
                              <w:rPr>
                                <w:rFonts w:hint="eastAsia" w:ascii="ＭＳ 明朝" w:hAnsi="ＭＳ 明朝" w:eastAsia="ＭＳ 明朝"/>
                              </w:rPr>
                              <w:t>※管理責任者については、設置・運用規程で定めた者の役職名等を記載しておくことが望ましい。（例：自治会長、副自治会長など）</w:t>
                            </w:r>
                          </w:p>
                        </w:txbxContent>
                      </wps:txbx>
                      <wps:bodyPr rot="0" vertOverflow="overflow" horzOverflow="overflow" wrap="square" anchor="t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3.6pt;margin-top:65pt;mso-position-vertical-relative:text;mso-position-horizontal-relative:margin;v-text-anchor:top;position:absolute;mso-wrap-mode:square;height:50.05pt;mso-wrap-distance-top:3.6pt;width:451.3pt;mso-wrap-distance-left:9pt;margin-left:8.1pt;z-index:2;" o:spid="_x0000_s1026" o:allowincell="t" o:allowoverlap="t" filled="t" fillcolor="#ffffff" stroked="t" strokecolor="#000000" strokeweight="0.75pt" o:spt="202" type="#_x0000_t202">
                <v:fill/>
                <v:stroke miterlimit="8" filltyp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 w:ascii="ＭＳ 明朝" w:hAnsi="ＭＳ 明朝" w:eastAsia="ＭＳ 明朝"/>
                        </w:rPr>
                      </w:pPr>
                      <w:r>
                        <w:rPr>
                          <w:rFonts w:hint="eastAsia" w:ascii="ＭＳ 明朝" w:hAnsi="ＭＳ 明朝" w:eastAsia="ＭＳ 明朝"/>
                        </w:rPr>
                        <w:t>※管理責任者については、設置・運用規程で定めた者の役職名等を記載しておくことが望ましい。（例：自治会長、副自治会長など）</w:t>
                      </w:r>
                    </w:p>
                  </w:txbxContent>
                </v:textbox>
                <v:imagedata o:title=""/>
                <w10:wrap type="square" side="both" anchorx="margin" anchory="text"/>
              </v:shape>
            </w:pict>
          </mc:Fallback>
        </mc:AlternateContent>
      </w:r>
      <w:r>
        <w:rPr>
          <w:rFonts w:hint="eastAsia" w:ascii="ＭＳ 明朝" w:hAnsi="ＭＳ 明朝" w:eastAsia="ＭＳ 明朝"/>
          <w:sz w:val="24"/>
        </w:rPr>
        <w:t>電話番号</w:t>
      </w:r>
    </w:p>
    <w:sectPr>
      <w:pgSz w:w="11906" w:h="16838"/>
      <w:pgMar w:top="1984" w:right="1304" w:bottom="1418" w:left="1531" w:header="851" w:footer="992" w:gutter="0"/>
      <w:cols w:space="720"/>
      <w:textDirection w:val="lrTb"/>
      <w:docGrid w:type="linesAndChars" w:linePitch="353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45"/>
  <w:drawingGridVerticalSpacing w:val="17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Note Heading"/>
    <w:basedOn w:val="0"/>
    <w:next w:val="0"/>
    <w:link w:val="20"/>
    <w:uiPriority w:val="0"/>
    <w:pPr>
      <w:jc w:val="center"/>
    </w:pPr>
  </w:style>
  <w:style w:type="character" w:styleId="20" w:customStyle="1">
    <w:name w:val="記 (文字)"/>
    <w:basedOn w:val="10"/>
    <w:next w:val="20"/>
    <w:link w:val="19"/>
    <w:uiPriority w:val="0"/>
  </w:style>
  <w:style w:type="paragraph" w:styleId="21">
    <w:name w:val="Closing"/>
    <w:basedOn w:val="0"/>
    <w:next w:val="21"/>
    <w:link w:val="22"/>
    <w:uiPriority w:val="0"/>
    <w:pPr>
      <w:jc w:val="right"/>
    </w:pPr>
  </w:style>
  <w:style w:type="character" w:styleId="22" w:customStyle="1">
    <w:name w:val="結語 (文字)"/>
    <w:basedOn w:val="10"/>
    <w:next w:val="22"/>
    <w:link w:val="21"/>
    <w:uiPriority w:val="0"/>
  </w:style>
  <w:style w:type="paragraph" w:styleId="23">
    <w:name w:val="Balloon Text"/>
    <w:basedOn w:val="0"/>
    <w:next w:val="23"/>
    <w:link w:val="24"/>
    <w:uiPriority w:val="0"/>
    <w:semiHidden/>
    <w:rPr>
      <w:rFonts w:asciiTheme="majorHAnsi" w:hAnsiTheme="majorHAnsi" w:eastAsiaTheme="majorEastAsia"/>
      <w:sz w:val="18"/>
    </w:rPr>
  </w:style>
  <w:style w:type="character" w:styleId="24" w:customStyle="1">
    <w:name w:val="吹き出し (文字)"/>
    <w:basedOn w:val="10"/>
    <w:next w:val="24"/>
    <w:link w:val="23"/>
    <w:uiPriority w:val="0"/>
    <w:rPr>
      <w:rFonts w:asciiTheme="majorHAnsi" w:hAnsiTheme="majorHAnsi" w:eastAsiaTheme="majorEastAsia"/>
      <w:sz w:val="18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0</Words>
  <Characters>238</Characters>
  <Application>JUST Note</Application>
  <Lines>30</Lines>
  <Paragraphs>14</Paragraphs>
  <CharactersWithSpaces>333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中上 あゆみ</dc:creator>
  <cp:lastModifiedBy>川村　忠彦</cp:lastModifiedBy>
  <cp:lastPrinted>2020-12-14T05:54:00Z</cp:lastPrinted>
  <dcterms:created xsi:type="dcterms:W3CDTF">2021-07-06T07:41:00Z</dcterms:created>
  <dcterms:modified xsi:type="dcterms:W3CDTF">2023-02-08T06:00:47Z</dcterms:modified>
  <cp:revision>3</cp:revision>
</cp:coreProperties>
</file>